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5F31" w14:textId="055342D7" w:rsidR="00533BEE" w:rsidRDefault="004150BF">
      <w:r>
        <w:rPr>
          <w:noProof/>
        </w:rPr>
        <w:drawing>
          <wp:anchor distT="0" distB="0" distL="114300" distR="114300" simplePos="0" relativeHeight="251658240" behindDoc="1" locked="0" layoutInCell="1" allowOverlap="1" wp14:anchorId="6637E98D" wp14:editId="19F06A78">
            <wp:simplePos x="0" y="0"/>
            <wp:positionH relativeFrom="page">
              <wp:posOffset>68579</wp:posOffset>
            </wp:positionH>
            <wp:positionV relativeFrom="paragraph">
              <wp:posOffset>-846455</wp:posOffset>
            </wp:positionV>
            <wp:extent cx="5197941" cy="7353300"/>
            <wp:effectExtent l="0" t="0" r="3175" b="0"/>
            <wp:wrapNone/>
            <wp:docPr id="1" name="Afbeelding 1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401" cy="7366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3BEE" w:rsidSect="007A2D93"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BF"/>
    <w:rsid w:val="004150BF"/>
    <w:rsid w:val="00533BEE"/>
    <w:rsid w:val="007A2D93"/>
    <w:rsid w:val="00D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5870"/>
  <w15:chartTrackingRefBased/>
  <w15:docId w15:val="{6E4A0F78-B205-4937-A080-22408286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Animatie - Eau de Gand - Curavi</dc:creator>
  <cp:keywords/>
  <dc:description/>
  <cp:lastModifiedBy>Mia Van Heddegem – Curavi</cp:lastModifiedBy>
  <cp:revision>3</cp:revision>
  <cp:lastPrinted>2022-10-24T13:33:00Z</cp:lastPrinted>
  <dcterms:created xsi:type="dcterms:W3CDTF">2022-11-08T15:42:00Z</dcterms:created>
  <dcterms:modified xsi:type="dcterms:W3CDTF">2022-11-08T15:44:00Z</dcterms:modified>
</cp:coreProperties>
</file>